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34" w:rsidRPr="00F12634" w:rsidRDefault="00F12634" w:rsidP="00F12634">
      <w:pPr>
        <w:jc w:val="center"/>
        <w:rPr>
          <w:sz w:val="28"/>
          <w:szCs w:val="28"/>
          <w:rtl/>
          <w:lang w:bidi="ar-IQ"/>
        </w:rPr>
      </w:pPr>
      <w:r w:rsidRPr="00F12634">
        <w:rPr>
          <w:rFonts w:hint="cs"/>
          <w:sz w:val="28"/>
          <w:szCs w:val="28"/>
          <w:rtl/>
          <w:lang w:bidi="ar-IQ"/>
        </w:rPr>
        <w:t>المحاضرة الحادية عشر</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الفرق الكشفية المدرسية </w:t>
      </w:r>
    </w:p>
    <w:p w:rsidR="00F12634" w:rsidRPr="00F12634" w:rsidRDefault="00F12634" w:rsidP="00F12634">
      <w:pPr>
        <w:jc w:val="center"/>
        <w:rPr>
          <w:b/>
          <w:bCs/>
          <w:sz w:val="28"/>
          <w:szCs w:val="28"/>
          <w:rtl/>
          <w:lang w:bidi="ar-IQ"/>
        </w:rPr>
      </w:pPr>
      <w:proofErr w:type="spellStart"/>
      <w:r w:rsidRPr="00F12634">
        <w:rPr>
          <w:rFonts w:hint="cs"/>
          <w:b/>
          <w:bCs/>
          <w:sz w:val="28"/>
          <w:szCs w:val="28"/>
          <w:rtl/>
          <w:lang w:bidi="ar-IQ"/>
        </w:rPr>
        <w:t>ا.د</w:t>
      </w:r>
      <w:proofErr w:type="spellEnd"/>
      <w:r w:rsidRPr="00F12634">
        <w:rPr>
          <w:rFonts w:hint="cs"/>
          <w:b/>
          <w:bCs/>
          <w:sz w:val="28"/>
          <w:szCs w:val="28"/>
          <w:rtl/>
          <w:lang w:bidi="ar-IQ"/>
        </w:rPr>
        <w:t xml:space="preserve"> محمود داود الربيعي\جامعة  المستقبل \ كلية التربية البدنية وعلوم الرياضة</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اولاً :- صفات الكشاف واختياره : </w:t>
      </w:r>
    </w:p>
    <w:p w:rsidR="00F12634" w:rsidRPr="00F12634" w:rsidRDefault="00F12634" w:rsidP="00F12634">
      <w:pPr>
        <w:numPr>
          <w:ilvl w:val="0"/>
          <w:numId w:val="2"/>
        </w:numPr>
        <w:jc w:val="center"/>
        <w:rPr>
          <w:sz w:val="28"/>
          <w:szCs w:val="28"/>
          <w:rtl/>
          <w:lang w:bidi="ar-IQ"/>
        </w:rPr>
      </w:pPr>
      <w:r w:rsidRPr="00F12634">
        <w:rPr>
          <w:rFonts w:hint="cs"/>
          <w:sz w:val="28"/>
          <w:szCs w:val="28"/>
          <w:rtl/>
          <w:lang w:bidi="ar-IQ"/>
        </w:rPr>
        <w:t xml:space="preserve">ان يكون من التلاميذ والطلبة المتميزين دراسياً . </w:t>
      </w:r>
    </w:p>
    <w:p w:rsidR="00F12634" w:rsidRPr="00F12634" w:rsidRDefault="00F12634" w:rsidP="00F12634">
      <w:pPr>
        <w:numPr>
          <w:ilvl w:val="0"/>
          <w:numId w:val="2"/>
        </w:numPr>
        <w:jc w:val="center"/>
        <w:rPr>
          <w:sz w:val="28"/>
          <w:szCs w:val="28"/>
        </w:rPr>
      </w:pPr>
      <w:r w:rsidRPr="00F12634">
        <w:rPr>
          <w:rFonts w:hint="cs"/>
          <w:sz w:val="28"/>
          <w:szCs w:val="28"/>
          <w:rtl/>
          <w:lang w:bidi="ar-IQ"/>
        </w:rPr>
        <w:t xml:space="preserve">ان يكون حسن السيرة والسلوك . </w:t>
      </w:r>
    </w:p>
    <w:p w:rsidR="00F12634" w:rsidRPr="00F12634" w:rsidRDefault="00F12634" w:rsidP="00F12634">
      <w:pPr>
        <w:numPr>
          <w:ilvl w:val="0"/>
          <w:numId w:val="2"/>
        </w:numPr>
        <w:jc w:val="center"/>
        <w:rPr>
          <w:sz w:val="28"/>
          <w:szCs w:val="28"/>
        </w:rPr>
      </w:pPr>
      <w:r w:rsidRPr="00F12634">
        <w:rPr>
          <w:rFonts w:hint="cs"/>
          <w:sz w:val="28"/>
          <w:szCs w:val="28"/>
          <w:rtl/>
          <w:lang w:bidi="ar-IQ"/>
        </w:rPr>
        <w:t xml:space="preserve">ان يكون اجتماعيا ذو شخصية بارزة وارادة قوية ودمث الاخلاق . </w:t>
      </w:r>
    </w:p>
    <w:p w:rsidR="00F12634" w:rsidRPr="00F12634" w:rsidRDefault="00F12634" w:rsidP="00F12634">
      <w:pPr>
        <w:numPr>
          <w:ilvl w:val="0"/>
          <w:numId w:val="2"/>
        </w:numPr>
        <w:jc w:val="center"/>
        <w:rPr>
          <w:sz w:val="28"/>
          <w:szCs w:val="28"/>
        </w:rPr>
      </w:pPr>
      <w:r w:rsidRPr="00F12634">
        <w:rPr>
          <w:rFonts w:hint="cs"/>
          <w:sz w:val="28"/>
          <w:szCs w:val="28"/>
          <w:rtl/>
          <w:lang w:bidi="ar-IQ"/>
        </w:rPr>
        <w:t>ان يكون متميزاً في حب النظام .</w:t>
      </w:r>
    </w:p>
    <w:p w:rsidR="00F12634" w:rsidRPr="00F12634" w:rsidRDefault="00F12634" w:rsidP="00F12634">
      <w:pPr>
        <w:numPr>
          <w:ilvl w:val="0"/>
          <w:numId w:val="2"/>
        </w:numPr>
        <w:jc w:val="center"/>
        <w:rPr>
          <w:sz w:val="28"/>
          <w:szCs w:val="28"/>
        </w:rPr>
      </w:pPr>
      <w:r w:rsidRPr="00F12634">
        <w:rPr>
          <w:rFonts w:hint="cs"/>
          <w:sz w:val="28"/>
          <w:szCs w:val="28"/>
          <w:rtl/>
          <w:lang w:bidi="ar-IQ"/>
        </w:rPr>
        <w:t xml:space="preserve">لم يرسب في مرحلته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ثانياً :- الملابس الكشفية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تكون الملابس الكشفية كما يأتي :- </w:t>
      </w:r>
    </w:p>
    <w:p w:rsidR="00F12634" w:rsidRPr="00F12634" w:rsidRDefault="00F12634" w:rsidP="00F12634">
      <w:pPr>
        <w:numPr>
          <w:ilvl w:val="0"/>
          <w:numId w:val="3"/>
        </w:numPr>
        <w:jc w:val="center"/>
        <w:rPr>
          <w:sz w:val="28"/>
          <w:szCs w:val="28"/>
          <w:rtl/>
          <w:lang w:bidi="ar-IQ"/>
        </w:rPr>
      </w:pPr>
      <w:r w:rsidRPr="00F12634">
        <w:rPr>
          <w:rFonts w:hint="cs"/>
          <w:sz w:val="28"/>
          <w:szCs w:val="28"/>
          <w:rtl/>
          <w:lang w:bidi="ar-IQ"/>
        </w:rPr>
        <w:t xml:space="preserve">بدلة الكشاف : قميص ذو كمين طويلين مع جيبين بغطاء على الصدر مع </w:t>
      </w:r>
      <w:proofErr w:type="spellStart"/>
      <w:r w:rsidRPr="00F12634">
        <w:rPr>
          <w:rFonts w:hint="cs"/>
          <w:sz w:val="28"/>
          <w:szCs w:val="28"/>
          <w:rtl/>
          <w:lang w:bidi="ar-IQ"/>
        </w:rPr>
        <w:t>كتافيتين</w:t>
      </w:r>
      <w:proofErr w:type="spellEnd"/>
      <w:r w:rsidRPr="00F12634">
        <w:rPr>
          <w:rFonts w:hint="cs"/>
          <w:sz w:val="28"/>
          <w:szCs w:val="28"/>
          <w:rtl/>
          <w:lang w:bidi="ar-IQ"/>
        </w:rPr>
        <w:t xml:space="preserve"> السروال طويل ، الربطة الكشفية خضراء موشحة بعبارة الله اكبر. </w:t>
      </w:r>
    </w:p>
    <w:p w:rsidR="00F12634" w:rsidRPr="00F12634" w:rsidRDefault="00F12634" w:rsidP="00F12634">
      <w:pPr>
        <w:numPr>
          <w:ilvl w:val="0"/>
          <w:numId w:val="3"/>
        </w:numPr>
        <w:jc w:val="center"/>
        <w:rPr>
          <w:sz w:val="28"/>
          <w:szCs w:val="28"/>
        </w:rPr>
      </w:pPr>
      <w:r w:rsidRPr="00F12634">
        <w:rPr>
          <w:rFonts w:hint="cs"/>
          <w:sz w:val="28"/>
          <w:szCs w:val="28"/>
          <w:rtl/>
          <w:lang w:bidi="ar-IQ"/>
        </w:rPr>
        <w:t xml:space="preserve">بدلة الزهرات : بدلة وردي قطعة واحدة التنورة ذات كسرات او بدونها بكمين طويلين وجيبين على الصدر بغطاء مع </w:t>
      </w:r>
      <w:proofErr w:type="spellStart"/>
      <w:r w:rsidRPr="00F12634">
        <w:rPr>
          <w:rFonts w:hint="cs"/>
          <w:sz w:val="28"/>
          <w:szCs w:val="28"/>
          <w:rtl/>
          <w:lang w:bidi="ar-IQ"/>
        </w:rPr>
        <w:t>كتافيتين</w:t>
      </w:r>
      <w:proofErr w:type="spellEnd"/>
      <w:r w:rsidRPr="00F12634">
        <w:rPr>
          <w:rFonts w:hint="cs"/>
          <w:sz w:val="28"/>
          <w:szCs w:val="28"/>
          <w:rtl/>
          <w:lang w:bidi="ar-IQ"/>
        </w:rPr>
        <w:t xml:space="preserve"> . </w:t>
      </w:r>
    </w:p>
    <w:p w:rsidR="00F12634" w:rsidRPr="00F12634" w:rsidRDefault="00F12634" w:rsidP="00F12634">
      <w:pPr>
        <w:numPr>
          <w:ilvl w:val="0"/>
          <w:numId w:val="3"/>
        </w:numPr>
        <w:jc w:val="center"/>
        <w:rPr>
          <w:sz w:val="28"/>
          <w:szCs w:val="28"/>
        </w:rPr>
      </w:pPr>
      <w:r w:rsidRPr="00F12634">
        <w:rPr>
          <w:rFonts w:hint="cs"/>
          <w:sz w:val="28"/>
          <w:szCs w:val="28"/>
          <w:rtl/>
          <w:lang w:bidi="ar-IQ"/>
        </w:rPr>
        <w:t xml:space="preserve">بدلة المرشدات : قميص ازرق ذو كمين طويلين وجيبين على كل منهما غطاء مع قلابه على الكتف </w:t>
      </w:r>
      <w:r w:rsidRPr="00F12634">
        <w:rPr>
          <w:sz w:val="28"/>
          <w:szCs w:val="28"/>
          <w:rtl/>
          <w:lang w:bidi="ar-IQ"/>
        </w:rPr>
        <w:t>–</w:t>
      </w:r>
      <w:r w:rsidRPr="00F12634">
        <w:rPr>
          <w:rFonts w:hint="cs"/>
          <w:sz w:val="28"/>
          <w:szCs w:val="28"/>
          <w:rtl/>
          <w:lang w:bidi="ar-IQ"/>
        </w:rPr>
        <w:t xml:space="preserve"> التنورة نيلي كسرات ، الربطة نيلي موشحة بعبارة الله اكبر . </w:t>
      </w:r>
    </w:p>
    <w:p w:rsidR="00F12634" w:rsidRPr="00F12634" w:rsidRDefault="00F12634" w:rsidP="00F12634">
      <w:pPr>
        <w:numPr>
          <w:ilvl w:val="0"/>
          <w:numId w:val="3"/>
        </w:numPr>
        <w:jc w:val="center"/>
        <w:rPr>
          <w:sz w:val="28"/>
          <w:szCs w:val="28"/>
        </w:rPr>
      </w:pPr>
      <w:r w:rsidRPr="00F12634">
        <w:rPr>
          <w:rFonts w:hint="cs"/>
          <w:sz w:val="28"/>
          <w:szCs w:val="28"/>
          <w:rtl/>
          <w:lang w:bidi="ar-IQ"/>
        </w:rPr>
        <w:t xml:space="preserve">تنفذ الملابس الكشفية اعلاه كلما كان ممكنا في الوقت الحاضر . </w:t>
      </w:r>
    </w:p>
    <w:p w:rsidR="00F12634" w:rsidRPr="00F12634" w:rsidRDefault="00F12634" w:rsidP="00F12634">
      <w:pPr>
        <w:numPr>
          <w:ilvl w:val="0"/>
          <w:numId w:val="3"/>
        </w:numPr>
        <w:jc w:val="center"/>
        <w:rPr>
          <w:sz w:val="28"/>
          <w:szCs w:val="28"/>
        </w:rPr>
      </w:pPr>
      <w:r w:rsidRPr="00F12634">
        <w:rPr>
          <w:rFonts w:hint="cs"/>
          <w:sz w:val="28"/>
          <w:szCs w:val="28"/>
          <w:rtl/>
          <w:lang w:bidi="ar-IQ"/>
        </w:rPr>
        <w:t xml:space="preserve">منح الحرية للكشاف بارتداء الملابس المتوفرة لديه ( ملابس الكشاف او الملابس المدنية او شراء الملابس الكشفية على حسابه الخاص وتزويده </w:t>
      </w:r>
      <w:proofErr w:type="spellStart"/>
      <w:r w:rsidRPr="00F12634">
        <w:rPr>
          <w:rFonts w:hint="cs"/>
          <w:sz w:val="28"/>
          <w:szCs w:val="28"/>
          <w:rtl/>
          <w:lang w:bidi="ar-IQ"/>
        </w:rPr>
        <w:t>بايشارات</w:t>
      </w:r>
      <w:proofErr w:type="spellEnd"/>
      <w:r w:rsidRPr="00F12634">
        <w:rPr>
          <w:rFonts w:hint="cs"/>
          <w:sz w:val="28"/>
          <w:szCs w:val="28"/>
          <w:rtl/>
          <w:lang w:bidi="ar-IQ"/>
        </w:rPr>
        <w:t xml:space="preserve"> ( ربطة كشفية ) يكتب عليها عبارة ( الله اكبر ) توفرها المدرسة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ثالثاً :- تشكيل الفرقة : </w:t>
      </w:r>
    </w:p>
    <w:p w:rsidR="00F12634" w:rsidRPr="00F12634" w:rsidRDefault="00F12634" w:rsidP="00F12634">
      <w:pPr>
        <w:jc w:val="center"/>
        <w:rPr>
          <w:sz w:val="28"/>
          <w:szCs w:val="28"/>
          <w:rtl/>
          <w:lang w:bidi="ar-IQ"/>
        </w:rPr>
      </w:pPr>
      <w:r w:rsidRPr="00F12634">
        <w:rPr>
          <w:rFonts w:hint="cs"/>
          <w:sz w:val="28"/>
          <w:szCs w:val="28"/>
          <w:rtl/>
          <w:lang w:bidi="ar-IQ"/>
        </w:rPr>
        <w:t xml:space="preserve">تكون تسمية الفرق الكشفية في المدارس كما يلي :- </w:t>
      </w:r>
    </w:p>
    <w:p w:rsidR="00F12634" w:rsidRPr="00F12634" w:rsidRDefault="00F12634" w:rsidP="00F12634">
      <w:pPr>
        <w:numPr>
          <w:ilvl w:val="0"/>
          <w:numId w:val="4"/>
        </w:numPr>
        <w:jc w:val="center"/>
        <w:rPr>
          <w:sz w:val="28"/>
          <w:szCs w:val="28"/>
          <w:rtl/>
          <w:lang w:bidi="ar-IQ"/>
        </w:rPr>
      </w:pPr>
      <w:r w:rsidRPr="00F12634">
        <w:rPr>
          <w:rFonts w:hint="cs"/>
          <w:sz w:val="28"/>
          <w:szCs w:val="28"/>
          <w:rtl/>
          <w:lang w:bidi="ar-IQ"/>
        </w:rPr>
        <w:t xml:space="preserve">براعم الكشاف / في رياض الاطفال . </w:t>
      </w:r>
    </w:p>
    <w:p w:rsidR="00F12634" w:rsidRPr="00F12634" w:rsidRDefault="00F12634" w:rsidP="00F12634">
      <w:pPr>
        <w:numPr>
          <w:ilvl w:val="0"/>
          <w:numId w:val="4"/>
        </w:numPr>
        <w:jc w:val="center"/>
        <w:rPr>
          <w:sz w:val="28"/>
          <w:szCs w:val="28"/>
        </w:rPr>
      </w:pPr>
      <w:r w:rsidRPr="00F12634">
        <w:rPr>
          <w:rFonts w:hint="cs"/>
          <w:sz w:val="28"/>
          <w:szCs w:val="28"/>
          <w:rtl/>
          <w:lang w:bidi="ar-IQ"/>
        </w:rPr>
        <w:lastRenderedPageBreak/>
        <w:t xml:space="preserve">الكشاف الابتدائي / في المدارس الابتدائية . </w:t>
      </w:r>
    </w:p>
    <w:p w:rsidR="00F12634" w:rsidRPr="00F12634" w:rsidRDefault="00F12634" w:rsidP="00F12634">
      <w:pPr>
        <w:numPr>
          <w:ilvl w:val="0"/>
          <w:numId w:val="4"/>
        </w:numPr>
        <w:jc w:val="center"/>
        <w:rPr>
          <w:sz w:val="28"/>
          <w:szCs w:val="28"/>
        </w:rPr>
      </w:pPr>
      <w:r w:rsidRPr="00F12634">
        <w:rPr>
          <w:rFonts w:hint="cs"/>
          <w:sz w:val="28"/>
          <w:szCs w:val="28"/>
          <w:rtl/>
          <w:lang w:bidi="ar-IQ"/>
        </w:rPr>
        <w:t xml:space="preserve">الكشاف المتوسط / في المدارس المتوسطة . </w:t>
      </w:r>
    </w:p>
    <w:p w:rsidR="00F12634" w:rsidRPr="00F12634" w:rsidRDefault="00F12634" w:rsidP="00F12634">
      <w:pPr>
        <w:numPr>
          <w:ilvl w:val="0"/>
          <w:numId w:val="4"/>
        </w:numPr>
        <w:jc w:val="center"/>
        <w:rPr>
          <w:sz w:val="28"/>
          <w:szCs w:val="28"/>
        </w:rPr>
      </w:pPr>
      <w:r w:rsidRPr="00F12634">
        <w:rPr>
          <w:rFonts w:hint="cs"/>
          <w:sz w:val="28"/>
          <w:szCs w:val="28"/>
          <w:rtl/>
          <w:lang w:bidi="ar-IQ"/>
        </w:rPr>
        <w:t xml:space="preserve">الكشاف الاعدادي / في المدارس الاعدادية . </w:t>
      </w:r>
    </w:p>
    <w:p w:rsidR="00F12634" w:rsidRPr="00F12634" w:rsidRDefault="00F12634" w:rsidP="00F12634">
      <w:pPr>
        <w:numPr>
          <w:ilvl w:val="0"/>
          <w:numId w:val="4"/>
        </w:numPr>
        <w:jc w:val="center"/>
        <w:rPr>
          <w:sz w:val="28"/>
          <w:szCs w:val="28"/>
        </w:rPr>
      </w:pPr>
      <w:r w:rsidRPr="00F12634">
        <w:rPr>
          <w:rFonts w:hint="cs"/>
          <w:sz w:val="28"/>
          <w:szCs w:val="28"/>
          <w:rtl/>
          <w:lang w:bidi="ar-IQ"/>
        </w:rPr>
        <w:t xml:space="preserve">الكشاف الجوال / في المعاهد والمدارس المهنية والكليات . </w:t>
      </w:r>
    </w:p>
    <w:p w:rsidR="00F12634" w:rsidRPr="00F12634" w:rsidRDefault="00F12634" w:rsidP="00F12634">
      <w:pPr>
        <w:numPr>
          <w:ilvl w:val="0"/>
          <w:numId w:val="4"/>
        </w:numPr>
        <w:jc w:val="center"/>
        <w:rPr>
          <w:sz w:val="28"/>
          <w:szCs w:val="28"/>
          <w:rtl/>
          <w:lang w:bidi="ar-IQ"/>
        </w:rPr>
      </w:pPr>
      <w:r w:rsidRPr="00F12634">
        <w:rPr>
          <w:rFonts w:hint="cs"/>
          <w:sz w:val="28"/>
          <w:szCs w:val="28"/>
          <w:rtl/>
          <w:lang w:bidi="ar-IQ"/>
        </w:rPr>
        <w:t xml:space="preserve">اناطة مسؤولية قيادة الفرق الكشفية داخل المدرسة بمعلم التربية الرياضية ممن له خبرة ورغبة </w:t>
      </w:r>
      <w:proofErr w:type="spellStart"/>
      <w:r w:rsidRPr="00F12634">
        <w:rPr>
          <w:rFonts w:hint="cs"/>
          <w:sz w:val="28"/>
          <w:szCs w:val="28"/>
          <w:rtl/>
          <w:lang w:bidi="ar-IQ"/>
        </w:rPr>
        <w:t>ودارية</w:t>
      </w:r>
      <w:proofErr w:type="spellEnd"/>
      <w:r w:rsidRPr="00F12634">
        <w:rPr>
          <w:rFonts w:hint="cs"/>
          <w:sz w:val="28"/>
          <w:szCs w:val="28"/>
          <w:rtl/>
          <w:lang w:bidi="ar-IQ"/>
        </w:rPr>
        <w:t xml:space="preserve"> بالنشاط الكشفي كافية بهذا الجانب .. اما مدارس المتوسطة والاعدادية تكون بمسؤولية مدرسي التربية الرياضية . او تحت مسؤولية مديرها في حالة عدم وجود مدرس او مدرسة متخصصة للتربية الرياضية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رابعاً :- نشاط الفرقة الكشفية : </w:t>
      </w:r>
    </w:p>
    <w:p w:rsidR="00F12634" w:rsidRPr="00F12634" w:rsidRDefault="00F12634" w:rsidP="00F12634">
      <w:pPr>
        <w:numPr>
          <w:ilvl w:val="0"/>
          <w:numId w:val="5"/>
        </w:numPr>
        <w:jc w:val="center"/>
        <w:rPr>
          <w:sz w:val="28"/>
          <w:szCs w:val="28"/>
          <w:rtl/>
          <w:lang w:bidi="ar-IQ"/>
        </w:rPr>
      </w:pPr>
      <w:r w:rsidRPr="00F12634">
        <w:rPr>
          <w:rFonts w:hint="cs"/>
          <w:sz w:val="28"/>
          <w:szCs w:val="28"/>
          <w:rtl/>
          <w:lang w:bidi="ar-IQ"/>
        </w:rPr>
        <w:t xml:space="preserve">تخصيص سجل في كل مدرسة يتضمن اسماء اعضاء الفرقة الكشفية واعمارهم ومحاضر اجتماعاتهم المتحققة من النشاط ومقترحات التطوير.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مشاركة عوائل الكشافة في البرنامج الكشفي الذي </w:t>
      </w:r>
      <w:proofErr w:type="spellStart"/>
      <w:r w:rsidRPr="00F12634">
        <w:rPr>
          <w:rFonts w:hint="cs"/>
          <w:sz w:val="28"/>
          <w:szCs w:val="28"/>
          <w:rtl/>
          <w:lang w:bidi="ar-IQ"/>
        </w:rPr>
        <w:t>تقيمة</w:t>
      </w:r>
      <w:proofErr w:type="spellEnd"/>
      <w:r w:rsidRPr="00F12634">
        <w:rPr>
          <w:rFonts w:hint="cs"/>
          <w:sz w:val="28"/>
          <w:szCs w:val="28"/>
          <w:rtl/>
          <w:lang w:bidi="ar-IQ"/>
        </w:rPr>
        <w:t xml:space="preserve"> المدرسة لتعريف الاسرة بأهداف الحركة الكشفية وبرامجها وحث ابناءهم على الدخول في الحركة الكشفية ضمن المواصفات الواردة في الفقرة ( اولاً)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تنويع البرامج الكشفية داخل المدرسة التي تساعد الكشاف على الاعتماد على النفس والتكافل بحيث تتضمن حملات العمل الطوعي بما يخدم البيئة والمجتمع المحلي في مجال النظافة والمرور وحملات التوعية الصحية والندوات الصحية وتطبيق مفردات التدريب العسكري والزيارات العلمية ودراسة الطبيعة في ظروف تختلف عن البيت والمدرسة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حضور الاجتماع الاسبوعي للفرقة حسب نموذج الاجتماعات الاسبوعية او كلما كان ذلك ممكناً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تنفيذ مراسيم تحية العلم وتكون بمسؤولية الفرقة الكشفية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القيام بسفرات كشفية الى الاماكن القريبة والسفرات الاعتيادية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الاشتراك بكافة الاحتفالات المدرسية والوطنية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الاشتراك بمخيم اليوم الواحد وجميع انواع المخيمات الاخرى . </w:t>
      </w:r>
    </w:p>
    <w:p w:rsidR="00F12634" w:rsidRPr="00F12634" w:rsidRDefault="00F12634" w:rsidP="00F12634">
      <w:pPr>
        <w:numPr>
          <w:ilvl w:val="0"/>
          <w:numId w:val="5"/>
        </w:numPr>
        <w:jc w:val="center"/>
        <w:rPr>
          <w:sz w:val="28"/>
          <w:szCs w:val="28"/>
        </w:rPr>
      </w:pPr>
      <w:r w:rsidRPr="00F12634">
        <w:rPr>
          <w:rFonts w:hint="cs"/>
          <w:sz w:val="28"/>
          <w:szCs w:val="28"/>
          <w:rtl/>
          <w:lang w:bidi="ar-IQ"/>
        </w:rPr>
        <w:t xml:space="preserve">الاشتراك في المخيمات المحلية والقطرية والعربية والدولية . </w:t>
      </w:r>
    </w:p>
    <w:p w:rsidR="00F12634" w:rsidRPr="00F12634" w:rsidRDefault="00F12634" w:rsidP="00F12634">
      <w:pPr>
        <w:jc w:val="center"/>
        <w:rPr>
          <w:sz w:val="28"/>
          <w:szCs w:val="28"/>
          <w:rtl/>
          <w:lang w:bidi="ar-IQ"/>
        </w:rPr>
      </w:pPr>
      <w:r w:rsidRPr="00F12634">
        <w:rPr>
          <w:rFonts w:hint="cs"/>
          <w:sz w:val="28"/>
          <w:szCs w:val="28"/>
          <w:rtl/>
          <w:lang w:bidi="ar-IQ"/>
        </w:rPr>
        <w:t xml:space="preserve">10-الاشتراك بحملات النظافة والنظام والاسعافات الاولية والسلامة المرورية والحديقة المدرسية والتبادل مع اصدقاء البيئة . </w:t>
      </w:r>
    </w:p>
    <w:p w:rsidR="00F12634" w:rsidRPr="00F12634" w:rsidRDefault="00F12634" w:rsidP="00F12634">
      <w:pPr>
        <w:numPr>
          <w:ilvl w:val="0"/>
          <w:numId w:val="5"/>
        </w:numPr>
        <w:jc w:val="center"/>
        <w:rPr>
          <w:sz w:val="28"/>
          <w:szCs w:val="28"/>
          <w:rtl/>
          <w:lang w:bidi="ar-IQ"/>
        </w:rPr>
      </w:pPr>
      <w:r w:rsidRPr="00F12634">
        <w:rPr>
          <w:rFonts w:hint="cs"/>
          <w:sz w:val="28"/>
          <w:szCs w:val="28"/>
          <w:rtl/>
          <w:lang w:bidi="ar-IQ"/>
        </w:rPr>
        <w:lastRenderedPageBreak/>
        <w:t xml:space="preserve">تصرف للمعلم او المدرس المسؤول عن الفرقة الكشفية داخل المدرسة (4) اربع محاضرات اسبوعياً خارج نطاق النصاب المقرر . </w:t>
      </w:r>
    </w:p>
    <w:p w:rsidR="00F12634" w:rsidRPr="00F12634" w:rsidRDefault="00F12634" w:rsidP="00F12634">
      <w:pPr>
        <w:jc w:val="center"/>
        <w:rPr>
          <w:sz w:val="28"/>
          <w:szCs w:val="28"/>
          <w:rtl/>
          <w:lang w:bidi="ar-IQ"/>
        </w:rPr>
      </w:pP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خامسا :- مالية الفرقة : </w:t>
      </w:r>
    </w:p>
    <w:p w:rsidR="00F12634" w:rsidRPr="00F12634" w:rsidRDefault="00F12634" w:rsidP="00F12634">
      <w:pPr>
        <w:numPr>
          <w:ilvl w:val="0"/>
          <w:numId w:val="6"/>
        </w:numPr>
        <w:jc w:val="center"/>
        <w:rPr>
          <w:sz w:val="28"/>
          <w:szCs w:val="28"/>
          <w:rtl/>
          <w:lang w:bidi="ar-IQ"/>
        </w:rPr>
      </w:pPr>
      <w:r w:rsidRPr="00F12634">
        <w:rPr>
          <w:rFonts w:hint="cs"/>
          <w:sz w:val="28"/>
          <w:szCs w:val="28"/>
          <w:rtl/>
          <w:lang w:bidi="ar-IQ"/>
        </w:rPr>
        <w:t xml:space="preserve">بدل اشتراك يدفعه الكشاف شهرياً . </w:t>
      </w:r>
    </w:p>
    <w:p w:rsidR="00F12634" w:rsidRPr="00F12634" w:rsidRDefault="00F12634" w:rsidP="00F12634">
      <w:pPr>
        <w:numPr>
          <w:ilvl w:val="0"/>
          <w:numId w:val="6"/>
        </w:numPr>
        <w:jc w:val="center"/>
        <w:rPr>
          <w:sz w:val="28"/>
          <w:szCs w:val="28"/>
        </w:rPr>
      </w:pPr>
      <w:r w:rsidRPr="00F12634">
        <w:rPr>
          <w:rFonts w:hint="cs"/>
          <w:sz w:val="28"/>
          <w:szCs w:val="28"/>
          <w:rtl/>
          <w:lang w:bidi="ar-IQ"/>
        </w:rPr>
        <w:t xml:space="preserve">الهبات والتبرعات بموافقة مجلس الاباء . </w:t>
      </w:r>
    </w:p>
    <w:p w:rsidR="00F12634" w:rsidRPr="00F12634" w:rsidRDefault="00F12634" w:rsidP="00F12634">
      <w:pPr>
        <w:numPr>
          <w:ilvl w:val="0"/>
          <w:numId w:val="6"/>
        </w:numPr>
        <w:jc w:val="center"/>
        <w:rPr>
          <w:sz w:val="28"/>
          <w:szCs w:val="28"/>
        </w:rPr>
      </w:pPr>
      <w:r w:rsidRPr="00F12634">
        <w:rPr>
          <w:rFonts w:hint="cs"/>
          <w:sz w:val="28"/>
          <w:szCs w:val="28"/>
          <w:rtl/>
          <w:lang w:bidi="ar-IQ"/>
        </w:rPr>
        <w:t xml:space="preserve">الواردات التي تستحصل من اقامة الانشطة والاحتفالات المدرسية . </w:t>
      </w:r>
    </w:p>
    <w:p w:rsidR="00F12634" w:rsidRPr="00F12634" w:rsidRDefault="00F12634" w:rsidP="00F12634">
      <w:pPr>
        <w:numPr>
          <w:ilvl w:val="0"/>
          <w:numId w:val="6"/>
        </w:numPr>
        <w:jc w:val="center"/>
        <w:rPr>
          <w:sz w:val="28"/>
          <w:szCs w:val="28"/>
        </w:rPr>
      </w:pPr>
      <w:r w:rsidRPr="00F12634">
        <w:rPr>
          <w:rFonts w:hint="cs"/>
          <w:sz w:val="28"/>
          <w:szCs w:val="28"/>
          <w:rtl/>
          <w:lang w:bidi="ar-IQ"/>
        </w:rPr>
        <w:t xml:space="preserve">نسبة من بدلات اشتراك النشاط الكشفي والمدرسي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سادساً :- التشكيل الاداري للفرقة : </w:t>
      </w:r>
    </w:p>
    <w:p w:rsidR="00F12634" w:rsidRPr="00F12634" w:rsidRDefault="00F12634" w:rsidP="00F12634">
      <w:pPr>
        <w:numPr>
          <w:ilvl w:val="0"/>
          <w:numId w:val="7"/>
        </w:numPr>
        <w:jc w:val="center"/>
        <w:rPr>
          <w:sz w:val="28"/>
          <w:szCs w:val="28"/>
          <w:rtl/>
          <w:lang w:bidi="ar-IQ"/>
        </w:rPr>
      </w:pPr>
      <w:r w:rsidRPr="00F12634">
        <w:rPr>
          <w:rFonts w:hint="cs"/>
          <w:sz w:val="28"/>
          <w:szCs w:val="28"/>
          <w:rtl/>
          <w:lang w:bidi="ar-IQ"/>
        </w:rPr>
        <w:t xml:space="preserve">الطليعة : وتتكون من ثمانية اعضاء بضمنهم امر الطليعة ومساعده . </w:t>
      </w:r>
    </w:p>
    <w:p w:rsidR="00F12634" w:rsidRPr="00F12634" w:rsidRDefault="00F12634" w:rsidP="00F12634">
      <w:pPr>
        <w:jc w:val="center"/>
        <w:rPr>
          <w:sz w:val="28"/>
          <w:szCs w:val="28"/>
          <w:rtl/>
          <w:lang w:bidi="ar-IQ"/>
        </w:rPr>
      </w:pPr>
      <w:r w:rsidRPr="00F12634">
        <w:rPr>
          <w:rFonts w:hint="cs"/>
          <w:sz w:val="28"/>
          <w:szCs w:val="28"/>
          <w:rtl/>
          <w:lang w:bidi="ar-IQ"/>
        </w:rPr>
        <w:t xml:space="preserve">ب-الفصيل : ويتكون من اكثر من طليعتين بضمنهم امر الفصيل ومساعده . </w:t>
      </w:r>
    </w:p>
    <w:p w:rsidR="00F12634" w:rsidRPr="00F12634" w:rsidRDefault="00F12634" w:rsidP="00F12634">
      <w:pPr>
        <w:jc w:val="center"/>
        <w:rPr>
          <w:sz w:val="28"/>
          <w:szCs w:val="28"/>
          <w:rtl/>
          <w:lang w:bidi="ar-IQ"/>
        </w:rPr>
      </w:pPr>
      <w:r w:rsidRPr="00F12634">
        <w:rPr>
          <w:rFonts w:hint="cs"/>
          <w:sz w:val="28"/>
          <w:szCs w:val="28"/>
          <w:rtl/>
          <w:lang w:bidi="ar-IQ"/>
        </w:rPr>
        <w:t xml:space="preserve">ج- السرية : وتتكون من اكثر من فصيل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سابعاً :- تعليمات تشكيل الفرق الكشفية المركزية التي تمثل المحافظة: </w:t>
      </w:r>
    </w:p>
    <w:p w:rsidR="00F12634" w:rsidRPr="00F12634" w:rsidRDefault="00F12634" w:rsidP="00F12634">
      <w:pPr>
        <w:jc w:val="center"/>
        <w:rPr>
          <w:sz w:val="28"/>
          <w:szCs w:val="28"/>
          <w:rtl/>
          <w:lang w:bidi="ar-IQ"/>
        </w:rPr>
      </w:pPr>
      <w:r w:rsidRPr="00F12634">
        <w:rPr>
          <w:rFonts w:hint="cs"/>
          <w:sz w:val="28"/>
          <w:szCs w:val="28"/>
          <w:rtl/>
          <w:lang w:bidi="ar-IQ"/>
        </w:rPr>
        <w:t xml:space="preserve">- الحياة الكشفية تعد من الانشطة الحيوية التي تسهم في اعداد الكشاف والمرشدة لمواجهة ظروف حياتية جديدة تنمي فيه الاعتماد على النفس وحب الغير والتكافل وتطوير الشخصية وهذا لا يتم الا </w:t>
      </w:r>
      <w:proofErr w:type="spellStart"/>
      <w:r w:rsidRPr="00F12634">
        <w:rPr>
          <w:rFonts w:hint="cs"/>
          <w:sz w:val="28"/>
          <w:szCs w:val="28"/>
          <w:rtl/>
          <w:lang w:bidi="ar-IQ"/>
        </w:rPr>
        <w:t>باعداد</w:t>
      </w:r>
      <w:proofErr w:type="spellEnd"/>
      <w:r w:rsidRPr="00F12634">
        <w:rPr>
          <w:rFonts w:hint="cs"/>
          <w:sz w:val="28"/>
          <w:szCs w:val="28"/>
          <w:rtl/>
          <w:lang w:bidi="ar-IQ"/>
        </w:rPr>
        <w:t xml:space="preserve"> الكشاف اعدادا تربوياً ، وتحبيب الروح الوطنية والشجاعة وقوة التركيز وسلامة الجسد واشباع ميوله ورغباته وفق برامج منظمة تعد لهذا الغرض من تدريب على الطهي ومشروع للريادة والحراسة وتحية العلم الصباحية وحب النظافة والترتيب من ملبس ومأكل وبيئة واحترام الزي والمحافظة عليه والتربية الصحية والمهارات الكشفية من عقد كشفية وخدمة عامة ومهارات وحياة الخلاء وتمارين النظام وقتل روح الانانية . </w:t>
      </w:r>
    </w:p>
    <w:p w:rsidR="00F12634" w:rsidRPr="00F12634" w:rsidRDefault="00F12634" w:rsidP="00F12634">
      <w:pPr>
        <w:jc w:val="center"/>
        <w:rPr>
          <w:sz w:val="28"/>
          <w:szCs w:val="28"/>
          <w:rtl/>
          <w:lang w:bidi="ar-IQ"/>
        </w:rPr>
      </w:pPr>
      <w:r w:rsidRPr="00F12634">
        <w:rPr>
          <w:rFonts w:hint="cs"/>
          <w:sz w:val="28"/>
          <w:szCs w:val="28"/>
          <w:rtl/>
          <w:lang w:bidi="ar-IQ"/>
        </w:rPr>
        <w:t xml:space="preserve">- تقوم هذه التجمعات بالتدريب داخل مقرات مديرية النشاط الرياضي والكشفي </w:t>
      </w:r>
      <w:proofErr w:type="spellStart"/>
      <w:r w:rsidRPr="00F12634">
        <w:rPr>
          <w:rFonts w:hint="cs"/>
          <w:sz w:val="28"/>
          <w:szCs w:val="28"/>
          <w:rtl/>
          <w:lang w:bidi="ar-IQ"/>
        </w:rPr>
        <w:t>لاعدادهم</w:t>
      </w:r>
      <w:proofErr w:type="spellEnd"/>
      <w:r w:rsidRPr="00F12634">
        <w:rPr>
          <w:rFonts w:hint="cs"/>
          <w:sz w:val="28"/>
          <w:szCs w:val="28"/>
          <w:rtl/>
          <w:lang w:bidi="ar-IQ"/>
        </w:rPr>
        <w:t xml:space="preserve"> في الاشتراك بالمخيمات لليوم الواحد والمحلية والقطرية والعربية .. ومخيمات تطوير الشخصية ومخيمات العمل ومخيمات التدريب ومخيمات الاحتفالات وحياة الخلاء والمخيمات الترويحية والتي تتوافر في المحافظات في الوقت الحاضر . </w:t>
      </w:r>
    </w:p>
    <w:p w:rsidR="00F12634" w:rsidRPr="00F12634" w:rsidRDefault="00F12634" w:rsidP="00F12634">
      <w:pPr>
        <w:jc w:val="center"/>
        <w:rPr>
          <w:sz w:val="28"/>
          <w:szCs w:val="28"/>
          <w:rtl/>
          <w:lang w:bidi="ar-IQ"/>
        </w:rPr>
      </w:pPr>
      <w:r w:rsidRPr="00F12634">
        <w:rPr>
          <w:rFonts w:hint="cs"/>
          <w:sz w:val="28"/>
          <w:szCs w:val="28"/>
          <w:rtl/>
          <w:lang w:bidi="ar-IQ"/>
        </w:rPr>
        <w:t xml:space="preserve">وفي ضوء ذلك تشكل فرق كشفية في كل محافظة للبنين والبنات في كل مرحلة ويترك الى الجامعة اختيار فرقة الجوالة </w:t>
      </w:r>
      <w:proofErr w:type="spellStart"/>
      <w:r w:rsidRPr="00F12634">
        <w:rPr>
          <w:rFonts w:hint="cs"/>
          <w:sz w:val="28"/>
          <w:szCs w:val="28"/>
          <w:rtl/>
          <w:lang w:bidi="ar-IQ"/>
        </w:rPr>
        <w:t>والدليلات</w:t>
      </w:r>
      <w:proofErr w:type="spellEnd"/>
      <w:r w:rsidRPr="00F12634">
        <w:rPr>
          <w:rFonts w:hint="cs"/>
          <w:sz w:val="28"/>
          <w:szCs w:val="28"/>
          <w:rtl/>
          <w:lang w:bidi="ar-IQ"/>
        </w:rPr>
        <w:t xml:space="preserve"> وتكون منظمة تحت لواء مجلس الكشافة والمرشدات .</w:t>
      </w:r>
    </w:p>
    <w:p w:rsidR="00F12634" w:rsidRPr="00F12634" w:rsidRDefault="00F12634" w:rsidP="00F12634">
      <w:pPr>
        <w:jc w:val="center"/>
        <w:rPr>
          <w:sz w:val="28"/>
          <w:szCs w:val="28"/>
          <w:rtl/>
          <w:lang w:bidi="ar-IQ"/>
        </w:rPr>
      </w:pPr>
      <w:r w:rsidRPr="00F12634">
        <w:rPr>
          <w:rFonts w:hint="cs"/>
          <w:sz w:val="28"/>
          <w:szCs w:val="28"/>
          <w:rtl/>
          <w:lang w:bidi="ar-IQ"/>
        </w:rPr>
        <w:lastRenderedPageBreak/>
        <w:t xml:space="preserve">- تجهز الفرقة الكشفية المركزية للمحافظة من التجهيزات الكشفية اللائقة والكاملة وكما هو موصوف في الفقرة ( ثانياً ) التي تخص الزي الكشفي ومن واردات النشاط الرياضي والكشفي والمدرسي . </w:t>
      </w:r>
    </w:p>
    <w:p w:rsidR="00F12634" w:rsidRPr="00F12634" w:rsidRDefault="00F12634" w:rsidP="00F12634">
      <w:pPr>
        <w:jc w:val="center"/>
        <w:rPr>
          <w:sz w:val="28"/>
          <w:szCs w:val="28"/>
          <w:rtl/>
          <w:lang w:bidi="ar-IQ"/>
        </w:rPr>
      </w:pPr>
      <w:r w:rsidRPr="00F12634">
        <w:rPr>
          <w:rFonts w:hint="cs"/>
          <w:sz w:val="28"/>
          <w:szCs w:val="28"/>
          <w:rtl/>
          <w:lang w:bidi="ar-IQ"/>
        </w:rPr>
        <w:t xml:space="preserve">- تعامل الفرقة الكشفية معاملة المنتخبات الرياضية المدرسية في المحافظة . </w:t>
      </w:r>
    </w:p>
    <w:p w:rsidR="00F12634" w:rsidRPr="00F12634" w:rsidRDefault="00F12634" w:rsidP="00F12634">
      <w:pPr>
        <w:jc w:val="center"/>
        <w:rPr>
          <w:sz w:val="28"/>
          <w:szCs w:val="28"/>
          <w:rtl/>
          <w:lang w:bidi="ar-IQ"/>
        </w:rPr>
      </w:pPr>
      <w:r w:rsidRPr="00F12634">
        <w:rPr>
          <w:rFonts w:hint="cs"/>
          <w:sz w:val="28"/>
          <w:szCs w:val="28"/>
          <w:rtl/>
          <w:lang w:bidi="ar-IQ"/>
        </w:rPr>
        <w:t xml:space="preserve">- يستمر نشاط الفرقة الكشفية طيلة ايام السنة . </w:t>
      </w:r>
    </w:p>
    <w:p w:rsidR="00F12634" w:rsidRPr="00F12634" w:rsidRDefault="00F12634" w:rsidP="00F12634">
      <w:pPr>
        <w:jc w:val="center"/>
        <w:rPr>
          <w:sz w:val="28"/>
          <w:szCs w:val="28"/>
          <w:rtl/>
          <w:lang w:bidi="ar-IQ"/>
        </w:rPr>
      </w:pPr>
      <w:r w:rsidRPr="00F12634">
        <w:rPr>
          <w:rFonts w:hint="cs"/>
          <w:sz w:val="28"/>
          <w:szCs w:val="28"/>
          <w:rtl/>
          <w:lang w:bidi="ar-IQ"/>
        </w:rPr>
        <w:t xml:space="preserve">- تشارك هذه الفرقة بالنشاطات المحلية والمركزية والعربية والدولية والمسيرات والمهرجانات والاحتفالات الوطنية طيلة ايام السنة . </w:t>
      </w:r>
    </w:p>
    <w:p w:rsidR="00F12634" w:rsidRPr="00F12634" w:rsidRDefault="00F12634" w:rsidP="00F12634">
      <w:pPr>
        <w:jc w:val="center"/>
        <w:rPr>
          <w:sz w:val="28"/>
          <w:szCs w:val="28"/>
          <w:rtl/>
          <w:lang w:bidi="ar-IQ"/>
        </w:rPr>
      </w:pPr>
      <w:r w:rsidRPr="00F12634">
        <w:rPr>
          <w:rFonts w:hint="cs"/>
          <w:sz w:val="28"/>
          <w:szCs w:val="28"/>
          <w:rtl/>
          <w:lang w:bidi="ar-IQ"/>
        </w:rPr>
        <w:t xml:space="preserve">- يختار مسؤولاً للفرقة الكشفية ومساعداً من القادة المتميزين بالمحافظة ويفضل من القادة المؤهلين من حملة الشارة الخشبية فما فوق . </w:t>
      </w:r>
    </w:p>
    <w:p w:rsidR="00F12634" w:rsidRPr="00F12634" w:rsidRDefault="00F12634" w:rsidP="00F12634">
      <w:pPr>
        <w:jc w:val="center"/>
        <w:rPr>
          <w:sz w:val="28"/>
          <w:szCs w:val="28"/>
          <w:rtl/>
          <w:lang w:bidi="ar-IQ"/>
        </w:rPr>
      </w:pPr>
      <w:r w:rsidRPr="00F12634">
        <w:rPr>
          <w:rFonts w:hint="cs"/>
          <w:sz w:val="28"/>
          <w:szCs w:val="28"/>
          <w:rtl/>
          <w:lang w:bidi="ar-IQ"/>
        </w:rPr>
        <w:t xml:space="preserve">- يتم تشكيل فرق كشفية علاوة على ما ذكر وكما يلي :- </w:t>
      </w:r>
    </w:p>
    <w:p w:rsidR="00F12634" w:rsidRPr="00F12634" w:rsidRDefault="00F12634" w:rsidP="00F12634">
      <w:pPr>
        <w:jc w:val="center"/>
        <w:rPr>
          <w:sz w:val="28"/>
          <w:szCs w:val="28"/>
          <w:rtl/>
          <w:lang w:bidi="ar-IQ"/>
        </w:rPr>
      </w:pPr>
      <w:r w:rsidRPr="00F12634">
        <w:rPr>
          <w:rFonts w:hint="cs"/>
          <w:sz w:val="28"/>
          <w:szCs w:val="28"/>
          <w:rtl/>
          <w:lang w:bidi="ar-IQ"/>
        </w:rPr>
        <w:t xml:space="preserve">أ- فرق كشفية بحرية في محافظة البصرة . </w:t>
      </w:r>
    </w:p>
    <w:p w:rsidR="00F12634" w:rsidRPr="00F12634" w:rsidRDefault="00F12634" w:rsidP="00F12634">
      <w:pPr>
        <w:jc w:val="center"/>
        <w:rPr>
          <w:sz w:val="28"/>
          <w:szCs w:val="28"/>
          <w:rtl/>
          <w:lang w:bidi="ar-IQ"/>
        </w:rPr>
      </w:pPr>
      <w:r w:rsidRPr="00F12634">
        <w:rPr>
          <w:rFonts w:hint="cs"/>
          <w:sz w:val="28"/>
          <w:szCs w:val="28"/>
          <w:rtl/>
          <w:lang w:bidi="ar-IQ"/>
        </w:rPr>
        <w:t xml:space="preserve">ب- فرق كشفية جوية / </w:t>
      </w:r>
      <w:proofErr w:type="spellStart"/>
      <w:r w:rsidRPr="00F12634">
        <w:rPr>
          <w:rFonts w:hint="cs"/>
          <w:sz w:val="28"/>
          <w:szCs w:val="28"/>
          <w:rtl/>
          <w:lang w:bidi="ar-IQ"/>
        </w:rPr>
        <w:t>نينوى</w:t>
      </w:r>
      <w:proofErr w:type="spellEnd"/>
      <w:r w:rsidRPr="00F12634">
        <w:rPr>
          <w:rFonts w:hint="cs"/>
          <w:sz w:val="28"/>
          <w:szCs w:val="28"/>
          <w:rtl/>
          <w:lang w:bidi="ar-IQ"/>
        </w:rPr>
        <w:t xml:space="preserve"> / التأميم / ديالى / ذي قار / صلاح الدين / الانبار والخيار للمحافظات الاخرى . </w:t>
      </w:r>
    </w:p>
    <w:p w:rsidR="00F12634" w:rsidRPr="00F12634" w:rsidRDefault="00F12634" w:rsidP="00F12634">
      <w:pPr>
        <w:numPr>
          <w:ilvl w:val="1"/>
          <w:numId w:val="1"/>
        </w:numPr>
        <w:tabs>
          <w:tab w:val="clear" w:pos="1440"/>
          <w:tab w:val="num" w:pos="926"/>
        </w:tabs>
        <w:jc w:val="center"/>
        <w:rPr>
          <w:sz w:val="28"/>
          <w:szCs w:val="28"/>
        </w:rPr>
      </w:pPr>
      <w:r w:rsidRPr="00F12634">
        <w:rPr>
          <w:rFonts w:hint="cs"/>
          <w:sz w:val="28"/>
          <w:szCs w:val="28"/>
          <w:rtl/>
          <w:lang w:bidi="ar-IQ"/>
        </w:rPr>
        <w:t>يكون اللباس للفرق الكشفية البحرية والفرق الكشفية الجوية حسب لباس القوة البحرية والقوة الجوية وشاراتها موشحة بالربطة الكشفية وعبارة     ( الله اكبر ) .</w:t>
      </w:r>
    </w:p>
    <w:p w:rsidR="00F12634" w:rsidRPr="00F12634" w:rsidRDefault="00F12634" w:rsidP="00F12634">
      <w:pPr>
        <w:numPr>
          <w:ilvl w:val="1"/>
          <w:numId w:val="1"/>
        </w:numPr>
        <w:tabs>
          <w:tab w:val="clear" w:pos="1440"/>
          <w:tab w:val="num" w:pos="926"/>
        </w:tabs>
        <w:jc w:val="center"/>
        <w:rPr>
          <w:sz w:val="28"/>
          <w:szCs w:val="28"/>
        </w:rPr>
      </w:pPr>
      <w:r w:rsidRPr="00F12634">
        <w:rPr>
          <w:rFonts w:hint="cs"/>
          <w:sz w:val="28"/>
          <w:szCs w:val="28"/>
          <w:rtl/>
          <w:lang w:bidi="ar-IQ"/>
        </w:rPr>
        <w:t xml:space="preserve">يصرف (4) اربع محاضرات اسبوعية لمسؤول الفرقة الكشفية ومساعده. </w:t>
      </w:r>
    </w:p>
    <w:p w:rsidR="00F12634" w:rsidRPr="00F12634" w:rsidRDefault="00F12634" w:rsidP="00F12634">
      <w:pPr>
        <w:numPr>
          <w:ilvl w:val="1"/>
          <w:numId w:val="1"/>
        </w:numPr>
        <w:tabs>
          <w:tab w:val="clear" w:pos="1440"/>
          <w:tab w:val="num" w:pos="926"/>
        </w:tabs>
        <w:jc w:val="center"/>
        <w:rPr>
          <w:sz w:val="28"/>
          <w:szCs w:val="28"/>
        </w:rPr>
      </w:pPr>
      <w:r w:rsidRPr="00F12634">
        <w:rPr>
          <w:rFonts w:hint="cs"/>
          <w:sz w:val="28"/>
          <w:szCs w:val="28"/>
          <w:rtl/>
          <w:lang w:bidi="ar-IQ"/>
        </w:rPr>
        <w:t xml:space="preserve">تصرف (4) اربع ساعات محاضرات لمسؤول النشاط الكشفي في المحافظة ومسؤولة المرشدات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ثامناً : المتابعة : </w:t>
      </w:r>
    </w:p>
    <w:p w:rsidR="00F12634" w:rsidRPr="00F12634" w:rsidRDefault="00F12634" w:rsidP="00F12634">
      <w:pPr>
        <w:numPr>
          <w:ilvl w:val="1"/>
          <w:numId w:val="1"/>
        </w:numPr>
        <w:jc w:val="center"/>
        <w:rPr>
          <w:sz w:val="28"/>
          <w:szCs w:val="28"/>
          <w:rtl/>
          <w:lang w:bidi="ar-IQ"/>
        </w:rPr>
      </w:pPr>
      <w:r w:rsidRPr="00F12634">
        <w:rPr>
          <w:rFonts w:hint="cs"/>
          <w:sz w:val="28"/>
          <w:szCs w:val="28"/>
          <w:rtl/>
          <w:lang w:bidi="ar-IQ"/>
        </w:rPr>
        <w:t xml:space="preserve">تسجل مواعيد الاجتماعات الكشفية الاسبوعية للفرق الكشفية في المدرسة في سجل جدول الدروس الاسبوعي وتتابع من قبل مدير المدرسة او معاونه . </w:t>
      </w:r>
    </w:p>
    <w:p w:rsidR="00F12634" w:rsidRPr="00F12634" w:rsidRDefault="00F12634" w:rsidP="00F12634">
      <w:pPr>
        <w:numPr>
          <w:ilvl w:val="1"/>
          <w:numId w:val="1"/>
        </w:numPr>
        <w:jc w:val="center"/>
        <w:rPr>
          <w:sz w:val="28"/>
          <w:szCs w:val="28"/>
        </w:rPr>
      </w:pPr>
      <w:r w:rsidRPr="00F12634">
        <w:rPr>
          <w:rFonts w:hint="cs"/>
          <w:sz w:val="28"/>
          <w:szCs w:val="28"/>
          <w:rtl/>
          <w:lang w:bidi="ar-IQ"/>
        </w:rPr>
        <w:t xml:space="preserve">تسجل مواعيد الاجتماعات الكشفية للفرق الكشفية في سجل يعلق في مديرية النشاط الرياضي والكشفي . </w:t>
      </w:r>
    </w:p>
    <w:p w:rsidR="00F12634" w:rsidRPr="00F12634" w:rsidRDefault="00F12634" w:rsidP="00F12634">
      <w:pPr>
        <w:numPr>
          <w:ilvl w:val="1"/>
          <w:numId w:val="1"/>
        </w:numPr>
        <w:jc w:val="center"/>
        <w:rPr>
          <w:sz w:val="28"/>
          <w:szCs w:val="28"/>
        </w:rPr>
      </w:pPr>
      <w:r w:rsidRPr="00F12634">
        <w:rPr>
          <w:rFonts w:hint="cs"/>
          <w:sz w:val="28"/>
          <w:szCs w:val="28"/>
          <w:rtl/>
          <w:lang w:bidi="ar-IQ"/>
        </w:rPr>
        <w:t xml:space="preserve">تتابع وتجري زيارات ميدانية للفرق الكشفية من قبل منتسبي مديرية النشاط الرياضي والكشفي والمشرفين التربويين والاختصاص في المحافظة . </w:t>
      </w:r>
    </w:p>
    <w:p w:rsidR="00F12634" w:rsidRPr="00F12634" w:rsidRDefault="00F12634" w:rsidP="00F12634">
      <w:pPr>
        <w:numPr>
          <w:ilvl w:val="1"/>
          <w:numId w:val="1"/>
        </w:numPr>
        <w:jc w:val="center"/>
        <w:rPr>
          <w:sz w:val="28"/>
          <w:szCs w:val="28"/>
        </w:rPr>
      </w:pPr>
      <w:r w:rsidRPr="00F12634">
        <w:rPr>
          <w:rFonts w:hint="cs"/>
          <w:sz w:val="28"/>
          <w:szCs w:val="28"/>
          <w:rtl/>
          <w:lang w:bidi="ar-IQ"/>
        </w:rPr>
        <w:t xml:space="preserve">تسجل الزيارات في سجل اجتماعات الفرق الكشفية في المدرسة وسجلات مديرية النشاط الرياضي والكشفي . </w:t>
      </w:r>
    </w:p>
    <w:p w:rsidR="00F12634" w:rsidRPr="00F12634" w:rsidRDefault="00F12634" w:rsidP="00F12634">
      <w:pPr>
        <w:numPr>
          <w:ilvl w:val="1"/>
          <w:numId w:val="1"/>
        </w:numPr>
        <w:jc w:val="center"/>
        <w:rPr>
          <w:sz w:val="28"/>
          <w:szCs w:val="28"/>
        </w:rPr>
      </w:pPr>
      <w:r w:rsidRPr="00F12634">
        <w:rPr>
          <w:rFonts w:hint="cs"/>
          <w:sz w:val="28"/>
          <w:szCs w:val="28"/>
          <w:rtl/>
          <w:lang w:bidi="ar-IQ"/>
        </w:rPr>
        <w:lastRenderedPageBreak/>
        <w:t xml:space="preserve">يشرف السيد مدير عام التربية على توفير التجهيزات والعدد والادوات والمستلزمات الكشفية اللازمة . والعمل على زيادة التخصيصات المالية لهذا النشاط ومتابعة معلمي ومدرسي التربية الرياضية وملاحظة نشاط المدارس المزدوجة في تنفيذ برامج النشاط الكشفي . </w:t>
      </w:r>
    </w:p>
    <w:p w:rsidR="00F12634" w:rsidRPr="00F12634" w:rsidRDefault="00F12634" w:rsidP="00F12634">
      <w:pPr>
        <w:numPr>
          <w:ilvl w:val="1"/>
          <w:numId w:val="1"/>
        </w:numPr>
        <w:jc w:val="center"/>
        <w:rPr>
          <w:sz w:val="28"/>
          <w:szCs w:val="28"/>
        </w:rPr>
      </w:pPr>
      <w:r w:rsidRPr="00F12634">
        <w:rPr>
          <w:rFonts w:hint="cs"/>
          <w:sz w:val="28"/>
          <w:szCs w:val="28"/>
          <w:rtl/>
          <w:lang w:bidi="ar-IQ"/>
        </w:rPr>
        <w:t xml:space="preserve">العمل على اعداد ندوات خاصة بهدف التوعية بالحركة الكشفية واهميتها لجعلها اكثر فعالية وجاذبية وتوفير برامجها . </w:t>
      </w:r>
    </w:p>
    <w:p w:rsidR="00F12634" w:rsidRPr="00F12634" w:rsidRDefault="00F12634" w:rsidP="00F12634">
      <w:pPr>
        <w:jc w:val="center"/>
        <w:rPr>
          <w:b/>
          <w:bCs/>
          <w:sz w:val="28"/>
          <w:szCs w:val="28"/>
          <w:rtl/>
          <w:lang w:bidi="ar-IQ"/>
        </w:rPr>
      </w:pPr>
      <w:r w:rsidRPr="00F12634">
        <w:rPr>
          <w:rFonts w:hint="cs"/>
          <w:b/>
          <w:bCs/>
          <w:sz w:val="28"/>
          <w:szCs w:val="28"/>
          <w:rtl/>
          <w:lang w:bidi="ar-IQ"/>
        </w:rPr>
        <w:t xml:space="preserve">تاسعاً :- احكام عامة : </w:t>
      </w:r>
    </w:p>
    <w:p w:rsidR="00F12634" w:rsidRPr="00F12634" w:rsidRDefault="00F12634" w:rsidP="00F12634">
      <w:pPr>
        <w:jc w:val="center"/>
        <w:rPr>
          <w:sz w:val="28"/>
          <w:szCs w:val="28"/>
          <w:rtl/>
          <w:lang w:bidi="ar-IQ"/>
        </w:rPr>
      </w:pPr>
      <w:r w:rsidRPr="00F12634">
        <w:rPr>
          <w:rFonts w:hint="cs"/>
          <w:sz w:val="28"/>
          <w:szCs w:val="28"/>
          <w:rtl/>
          <w:lang w:bidi="ar-IQ"/>
        </w:rPr>
        <w:t xml:space="preserve">من اجل جعل دور الحركة الكشفية اكثر فاعلية وجاذبية واشاعة برامجها على اوسع نطاق في العراق والاعتماد على اجراءات مبرمجة يتطلب ذلك ما يلي :- </w:t>
      </w:r>
    </w:p>
    <w:p w:rsidR="00F12634" w:rsidRPr="00F12634" w:rsidRDefault="00F12634" w:rsidP="00F12634">
      <w:pPr>
        <w:numPr>
          <w:ilvl w:val="0"/>
          <w:numId w:val="8"/>
        </w:numPr>
        <w:jc w:val="center"/>
        <w:rPr>
          <w:sz w:val="28"/>
          <w:szCs w:val="28"/>
          <w:rtl/>
          <w:lang w:bidi="ar-IQ"/>
        </w:rPr>
      </w:pPr>
      <w:r w:rsidRPr="00F12634">
        <w:rPr>
          <w:rFonts w:hint="cs"/>
          <w:sz w:val="28"/>
          <w:szCs w:val="28"/>
          <w:rtl/>
          <w:lang w:bidi="ar-IQ"/>
        </w:rPr>
        <w:t xml:space="preserve">الربط بين الحركة الكشفية واطارها التربوي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اعداد الفتى والفتاة والاسهام ايجابيا في خدمة المجتمع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تنفيذ البرامج الكشفية بالوسائل والامكانيات المتيسرة والتركيز على جوهرها الابداعي </w:t>
      </w:r>
      <w:proofErr w:type="spellStart"/>
      <w:r w:rsidRPr="00F12634">
        <w:rPr>
          <w:rFonts w:hint="cs"/>
          <w:sz w:val="28"/>
          <w:szCs w:val="28"/>
          <w:rtl/>
          <w:lang w:bidi="ar-IQ"/>
        </w:rPr>
        <w:t>والتجددي</w:t>
      </w:r>
      <w:proofErr w:type="spellEnd"/>
      <w:r w:rsidRPr="00F12634">
        <w:rPr>
          <w:rFonts w:hint="cs"/>
          <w:sz w:val="28"/>
          <w:szCs w:val="28"/>
          <w:rtl/>
          <w:lang w:bidi="ar-IQ"/>
        </w:rPr>
        <w:t xml:space="preserve"> المتحرك الذي يوفر عامل الرغبة واشباع ميول المشاركين في الفرق الكشفية واتجاهها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توعية قادة الكشافة بمبادئ الحركة الكشفية في تنفيذ فعالياتها ومضامينها الوطنية والقومية والايمانية والاخلاقية التربوية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اعتماد مبدأ البدائل في وضع برامج الحركة الكشفية بما يحقق الموازنة بين الطرف الراهن وميول المشاركين ورغباتهم ويعود بالفائدة عليهم في حياتهم العملية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اناطة مسؤولية قيادة الفرق الكشفية والمخيمات بمن له خبرة ودراية كافية في هذا الجانب من الانشطة وتحديد مهماتهم ووظائفهم بوضوح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التوسع في تأهيل واقامة الدورات التدريبية لقادة الكشافة والمشرفين الفنيين العاملين في مجال الكشفية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تطوير مفاصل ادارة الحركة ، لا سيما في مجال التخطيط وتعزيز البيئة التنظيمية وخاصة شبكة الاتصالات واستثمار الموارد والمستلزمات المتاحة بفاعلية أكبر . </w:t>
      </w:r>
    </w:p>
    <w:p w:rsidR="00F12634" w:rsidRPr="00F12634" w:rsidRDefault="00F12634" w:rsidP="00F12634">
      <w:pPr>
        <w:numPr>
          <w:ilvl w:val="0"/>
          <w:numId w:val="8"/>
        </w:numPr>
        <w:jc w:val="center"/>
        <w:rPr>
          <w:sz w:val="28"/>
          <w:szCs w:val="28"/>
        </w:rPr>
      </w:pPr>
      <w:r w:rsidRPr="00F12634">
        <w:rPr>
          <w:rFonts w:hint="cs"/>
          <w:sz w:val="28"/>
          <w:szCs w:val="28"/>
          <w:rtl/>
          <w:lang w:bidi="ar-IQ"/>
        </w:rPr>
        <w:t xml:space="preserve">العمل على الحفاظ على مستلزمات الحركة الكشفية الحالية واستثمارها الاستثمار الامثل بما يلبي احتياجات تنفيذ البرامج والتفكير بأسلوب البدائل لتحقيق الهدف . </w:t>
      </w:r>
    </w:p>
    <w:p w:rsidR="00F12634" w:rsidRPr="00F12634" w:rsidRDefault="00F12634" w:rsidP="00F12634">
      <w:pPr>
        <w:jc w:val="center"/>
        <w:rPr>
          <w:sz w:val="28"/>
          <w:szCs w:val="28"/>
          <w:rtl/>
          <w:lang w:bidi="ar-IQ"/>
        </w:rPr>
      </w:pPr>
      <w:r w:rsidRPr="00F12634">
        <w:rPr>
          <w:rFonts w:hint="cs"/>
          <w:sz w:val="28"/>
          <w:szCs w:val="28"/>
          <w:rtl/>
          <w:lang w:bidi="ar-IQ"/>
        </w:rPr>
        <w:t xml:space="preserve">10-توعية المجتمع بأهداف الحركة الكشفية ومضامينها بما يكفل توفير الدعم اللازم لها . </w:t>
      </w:r>
    </w:p>
    <w:p w:rsidR="00F12634" w:rsidRPr="00F12634" w:rsidRDefault="00F12634" w:rsidP="00F12634">
      <w:pPr>
        <w:jc w:val="center"/>
        <w:rPr>
          <w:sz w:val="28"/>
          <w:szCs w:val="28"/>
          <w:rtl/>
          <w:lang w:bidi="ar-IQ"/>
        </w:rPr>
      </w:pPr>
      <w:r w:rsidRPr="00F12634">
        <w:rPr>
          <w:rFonts w:hint="cs"/>
          <w:sz w:val="28"/>
          <w:szCs w:val="28"/>
          <w:rtl/>
          <w:lang w:bidi="ar-IQ"/>
        </w:rPr>
        <w:lastRenderedPageBreak/>
        <w:t xml:space="preserve">11- قيام مديرية النشاط الرياضي والكشفي بتنفيذ البرنامج المركزي السنوي للكشافة من خلال متابعة اللجان الكشفية في المدارس بشكل منتظم وتحقيق زيارات ميدانية من قبل المشرفين التربويين والاختصاصي والفنيين للتعرف على انشطة الفرق الكشفية وتقويمها . </w:t>
      </w:r>
    </w:p>
    <w:p w:rsidR="00F12634" w:rsidRPr="00F12634" w:rsidRDefault="00F12634" w:rsidP="00F12634">
      <w:pPr>
        <w:jc w:val="center"/>
        <w:rPr>
          <w:sz w:val="28"/>
          <w:szCs w:val="28"/>
          <w:rtl/>
          <w:lang w:bidi="ar-IQ"/>
        </w:rPr>
      </w:pPr>
      <w:r w:rsidRPr="00F12634">
        <w:rPr>
          <w:rFonts w:hint="cs"/>
          <w:sz w:val="28"/>
          <w:szCs w:val="28"/>
          <w:rtl/>
          <w:lang w:bidi="ar-IQ"/>
        </w:rPr>
        <w:t xml:space="preserve">12- اقامة دورات تأهيلية في العمل الكشفي لمن يضطلع به من غير المؤهلين لتوعيتهم بمبادئ الحركة الكشفية . </w:t>
      </w:r>
    </w:p>
    <w:p w:rsidR="00F12634" w:rsidRPr="00F12634" w:rsidRDefault="00F12634" w:rsidP="00F12634">
      <w:pPr>
        <w:jc w:val="center"/>
        <w:rPr>
          <w:sz w:val="28"/>
          <w:szCs w:val="28"/>
          <w:rtl/>
          <w:lang w:bidi="ar-IQ"/>
        </w:rPr>
      </w:pPr>
      <w:r w:rsidRPr="00F12634">
        <w:rPr>
          <w:rFonts w:hint="cs"/>
          <w:sz w:val="28"/>
          <w:szCs w:val="28"/>
          <w:rtl/>
          <w:lang w:bidi="ar-IQ"/>
        </w:rPr>
        <w:t xml:space="preserve">13- شمول مسؤولي الفرق الكشفية بالدورات التدريبية لصقل وتطوير معارفهم ومهاراتهم لمواكبة احدث المستجدات للحركة الكشفية عربياً ودولياً . </w:t>
      </w:r>
    </w:p>
    <w:p w:rsidR="00F12634" w:rsidRPr="00F12634" w:rsidRDefault="00F12634" w:rsidP="00F12634">
      <w:pPr>
        <w:jc w:val="center"/>
        <w:rPr>
          <w:sz w:val="28"/>
          <w:szCs w:val="28"/>
          <w:rtl/>
          <w:lang w:bidi="ar-IQ"/>
        </w:rPr>
      </w:pPr>
      <w:r w:rsidRPr="00F12634">
        <w:rPr>
          <w:rFonts w:hint="cs"/>
          <w:sz w:val="28"/>
          <w:szCs w:val="28"/>
          <w:rtl/>
          <w:lang w:bidi="ar-IQ"/>
        </w:rPr>
        <w:t xml:space="preserve">14- اناطة مسؤولية الفرق الكشفية داخل المدرسة الابتدائية بمعلم التربية الرياضية . اما في المدرسة الثانوية فتناط حصراً بمدرس التربية الرياضية . </w:t>
      </w:r>
    </w:p>
    <w:p w:rsidR="00F12634" w:rsidRPr="00F12634" w:rsidRDefault="00F12634" w:rsidP="00F12634">
      <w:pPr>
        <w:jc w:val="center"/>
        <w:rPr>
          <w:sz w:val="28"/>
          <w:szCs w:val="28"/>
          <w:rtl/>
          <w:lang w:bidi="ar-IQ"/>
        </w:rPr>
      </w:pPr>
      <w:r w:rsidRPr="00F12634">
        <w:rPr>
          <w:rFonts w:hint="cs"/>
          <w:sz w:val="28"/>
          <w:szCs w:val="28"/>
          <w:rtl/>
          <w:lang w:bidi="ar-IQ"/>
        </w:rPr>
        <w:t xml:space="preserve">15- العمل بنظام القطاعات الكشفية التي تضم عدة مدارس لممارسة التجمع الاسبوعي للفرق المتماثلة بعد تأمين نجاح تشكيلها وممارسة انشطتها على مستوى المدرسة الواحدة . </w:t>
      </w:r>
    </w:p>
    <w:p w:rsidR="00F12634" w:rsidRPr="00F12634" w:rsidRDefault="00F12634" w:rsidP="00F12634">
      <w:pPr>
        <w:jc w:val="center"/>
        <w:rPr>
          <w:sz w:val="28"/>
          <w:szCs w:val="28"/>
          <w:rtl/>
          <w:lang w:bidi="ar-IQ"/>
        </w:rPr>
      </w:pPr>
      <w:r w:rsidRPr="00F12634">
        <w:rPr>
          <w:rFonts w:hint="cs"/>
          <w:sz w:val="28"/>
          <w:szCs w:val="28"/>
          <w:rtl/>
          <w:lang w:bidi="ar-IQ"/>
        </w:rPr>
        <w:t xml:space="preserve">16- منح الحرية للكشاف بارتداء الملابس المتوفرة لديه ( بدلة الكشافة او الملابس المدنية ، او شراء بدلة على حسابه الخاص ) وتجهيزه </w:t>
      </w:r>
      <w:proofErr w:type="spellStart"/>
      <w:r w:rsidRPr="00F12634">
        <w:rPr>
          <w:rFonts w:hint="cs"/>
          <w:sz w:val="28"/>
          <w:szCs w:val="28"/>
          <w:rtl/>
          <w:lang w:bidi="ar-IQ"/>
        </w:rPr>
        <w:t>بايشارب</w:t>
      </w:r>
      <w:proofErr w:type="spellEnd"/>
      <w:r w:rsidRPr="00F12634">
        <w:rPr>
          <w:rFonts w:hint="cs"/>
          <w:sz w:val="28"/>
          <w:szCs w:val="28"/>
          <w:rtl/>
          <w:lang w:bidi="ar-IQ"/>
        </w:rPr>
        <w:t xml:space="preserve"> يحمل عبارة ( الله اكبر ) توفره المدرسة . </w:t>
      </w:r>
    </w:p>
    <w:p w:rsidR="00F12634" w:rsidRPr="00F12634" w:rsidRDefault="00F12634" w:rsidP="00F12634">
      <w:pPr>
        <w:jc w:val="center"/>
        <w:rPr>
          <w:sz w:val="28"/>
          <w:szCs w:val="28"/>
          <w:rtl/>
          <w:lang w:bidi="ar-IQ"/>
        </w:rPr>
      </w:pPr>
      <w:r w:rsidRPr="00F12634">
        <w:rPr>
          <w:rFonts w:hint="cs"/>
          <w:sz w:val="28"/>
          <w:szCs w:val="28"/>
          <w:rtl/>
          <w:lang w:bidi="ar-IQ"/>
        </w:rPr>
        <w:t xml:space="preserve">17- تخصيص سجل للنشاط الكشفي في المدرسة يتضمن اسماء اعضاء الفرقة الكشفية واعمارهم ومحاضر اجتماعاتهم والمتحقق من النشاط ومقترحات التطوير . </w:t>
      </w:r>
    </w:p>
    <w:p w:rsidR="00F12634" w:rsidRPr="00F12634" w:rsidRDefault="00F12634" w:rsidP="00F12634">
      <w:pPr>
        <w:jc w:val="center"/>
        <w:rPr>
          <w:sz w:val="28"/>
          <w:szCs w:val="28"/>
          <w:rtl/>
          <w:lang w:bidi="ar-IQ"/>
        </w:rPr>
      </w:pPr>
      <w:r w:rsidRPr="00F12634">
        <w:rPr>
          <w:rFonts w:hint="cs"/>
          <w:sz w:val="28"/>
          <w:szCs w:val="28"/>
          <w:rtl/>
          <w:lang w:bidi="ar-IQ"/>
        </w:rPr>
        <w:t xml:space="preserve">18- مشاركة عوائل الكشافة في البرامج الكشفية التي تقيمها المدرسة لتعريف الاسرة بأهداف الحركة الكشفية وبرامجها وحثهم على الحاق ابناؤهم بالفرق الكشفية . </w:t>
      </w:r>
    </w:p>
    <w:p w:rsidR="00F12634" w:rsidRPr="00F12634" w:rsidRDefault="00F12634" w:rsidP="00F12634">
      <w:pPr>
        <w:jc w:val="center"/>
        <w:rPr>
          <w:sz w:val="28"/>
          <w:szCs w:val="28"/>
          <w:rtl/>
          <w:lang w:bidi="ar-IQ"/>
        </w:rPr>
      </w:pPr>
      <w:r w:rsidRPr="00F12634">
        <w:rPr>
          <w:rFonts w:hint="cs"/>
          <w:sz w:val="28"/>
          <w:szCs w:val="28"/>
          <w:rtl/>
          <w:lang w:bidi="ar-IQ"/>
        </w:rPr>
        <w:t>19- تنويع البرامج الكشفية التي تساعد الكشاف على الاعتماد على النفس والتكافل بحيث تتضمن حملات العمل الطوعي الجماعي بما يخدم البيئة والمجتمع المحلي في مجالات النظافة والمرور وحملات التوعية الصحية والندوات الثقافية وتطبيق التدريب والزيارات العلمية الهادفة الى توسيع معلوماتهم وانشطة الحفاظ على البيئة من التلوث ودراسة الطبيعة وفي ظروف تختلف عن ظروف البيت او المدرسة .</w:t>
      </w: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p>
    <w:p w:rsidR="00F12634" w:rsidRPr="00F12634" w:rsidRDefault="00F12634" w:rsidP="00F12634">
      <w:pPr>
        <w:jc w:val="center"/>
        <w:rPr>
          <w:sz w:val="28"/>
          <w:szCs w:val="28"/>
          <w:rtl/>
          <w:lang w:bidi="ar-IQ"/>
        </w:rPr>
      </w:pPr>
      <w:bookmarkStart w:id="0" w:name="_GoBack"/>
      <w:bookmarkEnd w:id="0"/>
    </w:p>
    <w:sectPr w:rsidR="00F12634" w:rsidRPr="00F12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4686"/>
    <w:multiLevelType w:val="hybridMultilevel"/>
    <w:tmpl w:val="5D8E9F38"/>
    <w:lvl w:ilvl="0" w:tplc="E1FC2B6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73117"/>
    <w:multiLevelType w:val="hybridMultilevel"/>
    <w:tmpl w:val="491638CC"/>
    <w:lvl w:ilvl="0" w:tplc="BC86E48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206E09"/>
    <w:multiLevelType w:val="hybridMultilevel"/>
    <w:tmpl w:val="9A52AC7E"/>
    <w:lvl w:ilvl="0" w:tplc="1F3EF5F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572FD3"/>
    <w:multiLevelType w:val="hybridMultilevel"/>
    <w:tmpl w:val="7CB25C68"/>
    <w:lvl w:ilvl="0" w:tplc="A294739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0A493D"/>
    <w:multiLevelType w:val="hybridMultilevel"/>
    <w:tmpl w:val="EAE4CBE2"/>
    <w:lvl w:ilvl="0" w:tplc="E5FA44B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F66E34"/>
    <w:multiLevelType w:val="hybridMultilevel"/>
    <w:tmpl w:val="FB709B06"/>
    <w:lvl w:ilvl="0" w:tplc="EC38C692">
      <w:start w:val="1"/>
      <w:numFmt w:val="decimal"/>
      <w:lvlText w:val="%1-"/>
      <w:lvlJc w:val="left"/>
      <w:pPr>
        <w:tabs>
          <w:tab w:val="num" w:pos="795"/>
        </w:tabs>
        <w:ind w:left="795" w:hanging="435"/>
      </w:pPr>
      <w:rPr>
        <w:rFonts w:hint="default"/>
      </w:rPr>
    </w:lvl>
    <w:lvl w:ilvl="1" w:tplc="A1EC7BA2">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A66AB9"/>
    <w:multiLevelType w:val="hybridMultilevel"/>
    <w:tmpl w:val="E8BCF63C"/>
    <w:lvl w:ilvl="0" w:tplc="9FDC5F5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7467BF"/>
    <w:multiLevelType w:val="hybridMultilevel"/>
    <w:tmpl w:val="212277D4"/>
    <w:lvl w:ilvl="0" w:tplc="A564977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60"/>
    <w:rsid w:val="00121665"/>
    <w:rsid w:val="00542F60"/>
    <w:rsid w:val="00F12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7827</Characters>
  <Application>Microsoft Office Word</Application>
  <DocSecurity>0</DocSecurity>
  <Lines>65</Lines>
  <Paragraphs>18</Paragraphs>
  <ScaleCrop>false</ScaleCrop>
  <Company>SACC</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2025-02-02T06:54:00Z</dcterms:created>
  <dcterms:modified xsi:type="dcterms:W3CDTF">2025-02-02T06:55:00Z</dcterms:modified>
</cp:coreProperties>
</file>